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F46E9B"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87361614"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A25367" w:rsidRPr="00757091" w:rsidRDefault="00A25367"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F46E9B"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A25367" w:rsidRPr="00387F75" w:rsidRDefault="00A25367" w:rsidP="00967122">
                  <w:pPr>
                    <w:spacing w:after="0" w:line="240" w:lineRule="auto"/>
                    <w:rPr>
                      <w:sz w:val="20"/>
                      <w:szCs w:val="20"/>
                      <w:lang w:val="fr-FR"/>
                    </w:rPr>
                  </w:pPr>
                  <w:r w:rsidRPr="00387F75">
                    <w:rPr>
                      <w:sz w:val="20"/>
                      <w:szCs w:val="20"/>
                      <w:lang w:val="fr-FR"/>
                    </w:rPr>
                    <w:t>Service Public de Wallonie</w:t>
                  </w:r>
                </w:p>
                <w:p w:rsidR="00A25367" w:rsidRPr="00387F75" w:rsidRDefault="00A25367"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A25367" w:rsidRPr="00387F75" w:rsidRDefault="00A25367" w:rsidP="00967122">
                  <w:pPr>
                    <w:spacing w:after="0" w:line="240" w:lineRule="auto"/>
                    <w:rPr>
                      <w:sz w:val="20"/>
                      <w:szCs w:val="20"/>
                      <w:lang w:val="fr-FR"/>
                    </w:rPr>
                  </w:pPr>
                  <w:r w:rsidRPr="00387F75">
                    <w:rPr>
                      <w:sz w:val="20"/>
                      <w:szCs w:val="20"/>
                      <w:lang w:val="fr-FR"/>
                    </w:rPr>
                    <w:t>Département de l’Emploi et de la Formation professionnelle</w:t>
                  </w:r>
                </w:p>
                <w:p w:rsidR="00A25367" w:rsidRPr="00387F75" w:rsidRDefault="00A25367"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A25367" w:rsidRPr="00387F75" w:rsidRDefault="00A25367" w:rsidP="00967122">
                  <w:pPr>
                    <w:spacing w:after="0" w:line="240" w:lineRule="auto"/>
                    <w:rPr>
                      <w:sz w:val="20"/>
                      <w:szCs w:val="20"/>
                      <w:lang w:val="fr-FR"/>
                    </w:rPr>
                  </w:pPr>
                  <w:r w:rsidRPr="00387F75">
                    <w:rPr>
                      <w:sz w:val="20"/>
                      <w:szCs w:val="20"/>
                      <w:lang w:val="fr-FR"/>
                    </w:rPr>
                    <w:t>Place de la Wallonie, 1 – Bâtiment 2</w:t>
                  </w:r>
                </w:p>
                <w:p w:rsidR="00A25367" w:rsidRDefault="00A25367"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F46E9B"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r w:rsidR="00967122" w:rsidRPr="00CB4CD5">
        <w:rPr>
          <w:sz w:val="20"/>
          <w:szCs w:val="20"/>
        </w:rPr>
        <w:t>d</w:t>
      </w:r>
      <w:r w:rsidR="00967122">
        <w:rPr>
          <w:sz w:val="20"/>
          <w:szCs w:val="20"/>
        </w:rPr>
        <w:t>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F46E9B"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F46E9B"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F46E9B" w:rsidP="00967122">
      <w:pPr>
        <w:spacing w:after="0" w:line="240" w:lineRule="auto"/>
        <w:ind w:left="-567"/>
      </w:pPr>
      <w:r w:rsidRPr="00F46E9B">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A25367" w:rsidRPr="00CB4CD5" w:rsidRDefault="00A25367"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F46E9B">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F46E9B"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F46E9B"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F46E9B"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F46E9B"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A25367" w:rsidRPr="00BA183B" w:rsidRDefault="00A2536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F46E9B" w:rsidP="00967122">
      <w:pPr>
        <w:spacing w:after="0" w:line="240" w:lineRule="auto"/>
        <w:ind w:left="-284" w:right="-709"/>
        <w:rPr>
          <w:rFonts w:ascii="Verdana" w:hAnsi="Verdana"/>
          <w:sz w:val="18"/>
          <w:szCs w:val="18"/>
        </w:rPr>
      </w:pPr>
      <w:r w:rsidRPr="00F46E9B">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A25367" w:rsidRPr="0051749B" w:rsidRDefault="00A25367"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A25367" w:rsidRPr="00BA183B" w:rsidRDefault="00A25367"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F46E9B"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A25367" w:rsidRPr="00BA183B" w:rsidRDefault="00A25367"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F46E9B" w:rsidP="00967122">
      <w:pPr>
        <w:spacing w:after="0" w:line="240" w:lineRule="auto"/>
        <w:ind w:left="-567" w:right="-709"/>
      </w:pPr>
      <w:r w:rsidRPr="00F46E9B">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A25367" w:rsidRPr="00DC149B" w:rsidRDefault="00A25367"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F46E9B"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A25367" w:rsidRPr="00BA183B" w:rsidRDefault="00A25367"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F46E9B" w:rsidP="00967122">
      <w:pPr>
        <w:spacing w:after="0" w:line="240" w:lineRule="auto"/>
        <w:ind w:left="-567" w:right="-709"/>
        <w:rPr>
          <w:i/>
        </w:rPr>
      </w:pPr>
      <w:r w:rsidRPr="00F46E9B">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F46E9B"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F46E9B" w:rsidP="00967122">
      <w:pPr>
        <w:spacing w:after="0" w:line="240" w:lineRule="auto"/>
        <w:ind w:left="-567" w:right="-709"/>
        <w:rPr>
          <w:i/>
        </w:rPr>
      </w:pPr>
      <w:r w:rsidRPr="00F46E9B">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A25367" w:rsidRPr="007C1BAC" w:rsidRDefault="00A25367"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F46E9B"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A25367" w:rsidRPr="00BA183B" w:rsidRDefault="00A2536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F46E9B"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A25367" w:rsidRPr="00BA183B" w:rsidRDefault="00A25367"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A25367" w:rsidRPr="00DC149B" w:rsidRDefault="00A25367"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A25367" w:rsidRPr="007C1BAC" w:rsidRDefault="00A25367"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F46E9B"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F46E9B"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A25367" w:rsidRPr="00DC149B" w:rsidRDefault="00A25367"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F46E9B">
      <w:r w:rsidRPr="00F46E9B">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A25367" w:rsidRPr="00DC149B" w:rsidRDefault="00A25367"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A25367" w:rsidRPr="00BA183B" w:rsidRDefault="00A25367"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F46E9B">
      <w:r w:rsidRPr="00F46E9B">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A25367" w:rsidRPr="00DC149B" w:rsidRDefault="00A25367"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A25367" w:rsidRPr="00BA183B" w:rsidRDefault="00A25367"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L</w:t>
      </w:r>
      <w:r w:rsidR="00D52F01">
        <w:t>’annexe V-</w:t>
      </w:r>
      <w:r>
        <w:t xml:space="preserve"> liste </w:t>
      </w:r>
      <w:r w:rsidR="00D52F01">
        <w:t xml:space="preserve">récapitulative des formations </w:t>
      </w:r>
      <w:r>
        <w:t xml:space="preserve">à renouveler </w:t>
      </w:r>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F46E9B" w:rsidP="00380409">
      <w:pPr>
        <w:tabs>
          <w:tab w:val="left" w:pos="2430"/>
        </w:tabs>
      </w:pPr>
      <w:r w:rsidRPr="00F46E9B">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A25367" w:rsidRPr="00DC149B" w:rsidRDefault="00A25367"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A25367" w:rsidRPr="00BA183B" w:rsidRDefault="00A25367"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F46E9B"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A25367" w:rsidRPr="00BA183B" w:rsidRDefault="00A25367"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A25367" w:rsidRPr="00BA183B" w:rsidRDefault="00A2536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F46E9B"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A25367" w:rsidRPr="00BA183B" w:rsidRDefault="00A2536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F46E9B"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A25367" w:rsidRPr="00BA183B" w:rsidRDefault="00A25367"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F46E9B">
      <w:r w:rsidRPr="00F46E9B">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A25367" w:rsidRPr="00DC149B" w:rsidRDefault="00A25367"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Rue Lucien Namèche,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F46E9B">
      <w:r w:rsidRPr="00F46E9B">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A25367" w:rsidRPr="00A43DC5" w:rsidRDefault="00A25367"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Industrie laitière et ovoproduits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supraconducteurs et pyro-électriques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F46E9B">
      <w:r w:rsidRPr="00F46E9B">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A25367" w:rsidRPr="00034252" w:rsidRDefault="00A25367"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F46E9B" w:rsidP="0009595C">
            <w:pPr>
              <w:spacing w:after="0" w:line="240" w:lineRule="auto"/>
              <w:rPr>
                <w:b/>
                <w:color w:val="FF0000"/>
                <w:sz w:val="28"/>
                <w:szCs w:val="28"/>
              </w:rPr>
            </w:pPr>
            <w:r w:rsidRPr="00F46E9B">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F46E9B">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F46E9B">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F46E9B">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F46E9B">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F46E9B">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N° d’identification (réservé au forem)</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F46E9B"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F46E9B" w:rsidP="0009595C">
            <w:pPr>
              <w:spacing w:after="0" w:line="240" w:lineRule="auto"/>
            </w:pPr>
            <w:r w:rsidRPr="00F46E9B">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F46E9B" w:rsidP="0009595C">
            <w:pPr>
              <w:spacing w:after="0" w:line="240" w:lineRule="auto"/>
            </w:pPr>
            <w:r w:rsidRPr="00F46E9B">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2.2. La formation est-elle dispensée en inter</w:t>
            </w:r>
            <w:r>
              <w:t>-</w:t>
            </w:r>
            <w:r w:rsidRPr="00DC149B">
              <w:t>entreprises ?</w:t>
            </w:r>
          </w:p>
          <w:p w:rsidR="0009595C" w:rsidRPr="00DC149B" w:rsidRDefault="00F46E9B"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F46E9B" w:rsidP="0009595C">
            <w:pPr>
              <w:spacing w:after="0" w:line="240" w:lineRule="auto"/>
            </w:pPr>
            <w:r w:rsidRPr="00F46E9B">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Conformité avec le règlement des minimis.</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 xml:space="preserve">Toute formation organisée par les entreprises au moyen de chèques formation dans le but de se conformer à </w:t>
            </w:r>
            <w:r w:rsidRPr="000C5BCD">
              <w:rPr>
                <w:rFonts w:asciiTheme="minorHAnsi" w:hAnsiTheme="minorHAnsi" w:cs="Arial"/>
                <w:color w:val="00B050"/>
                <w:u w:val="single"/>
                <w:lang w:val="de-DE"/>
              </w:rPr>
              <w:t>une loi</w:t>
            </w:r>
            <w:r w:rsidRPr="000C5BCD">
              <w:rPr>
                <w:rFonts w:asciiTheme="minorHAnsi" w:hAnsiTheme="minorHAnsi" w:cs="Arial"/>
                <w:color w:val="00B050"/>
                <w:lang w:val="de-DE"/>
              </w:rPr>
              <w:t xml:space="preserve">, </w:t>
            </w:r>
            <w:r w:rsidRPr="000C5BCD">
              <w:rPr>
                <w:rFonts w:asciiTheme="minorHAnsi" w:hAnsiTheme="minorHAnsi" w:cs="Arial"/>
                <w:color w:val="00B050"/>
                <w:u w:val="single"/>
                <w:lang w:val="de-DE"/>
              </w:rPr>
              <w:t>un décret</w:t>
            </w:r>
            <w:r w:rsidRPr="000C5BCD">
              <w:rPr>
                <w:rFonts w:asciiTheme="minorHAnsi" w:hAnsiTheme="minorHAnsi" w:cs="Arial"/>
                <w:color w:val="00B050"/>
                <w:lang w:val="de-DE"/>
              </w:rPr>
              <w:t xml:space="preserve">, </w:t>
            </w:r>
            <w:r w:rsidRPr="000C5BCD">
              <w:rPr>
                <w:rFonts w:asciiTheme="minorHAnsi" w:hAnsiTheme="minorHAnsi" w:cs="Arial"/>
                <w:color w:val="00B050"/>
                <w:u w:val="single"/>
                <w:lang w:val="de-DE"/>
              </w:rPr>
              <w:t>un arrêté royal</w:t>
            </w:r>
            <w:r w:rsidRPr="000C5BCD">
              <w:rPr>
                <w:rFonts w:asciiTheme="minorHAnsi" w:hAnsiTheme="minorHAnsi" w:cs="Arial"/>
                <w:color w:val="00B050"/>
                <w:lang w:val="de-DE"/>
              </w:rPr>
              <w:t xml:space="preserve"> ou </w:t>
            </w:r>
            <w:r w:rsidRPr="000C5BCD">
              <w:rPr>
                <w:rFonts w:asciiTheme="minorHAnsi" w:hAnsiTheme="minorHAnsi" w:cs="Arial"/>
                <w:color w:val="00B050"/>
                <w:u w:val="single"/>
                <w:lang w:val="de-DE"/>
              </w:rPr>
              <w:t>un arrêté du Gouvernement wallon applicable en région de langue française</w:t>
            </w:r>
            <w:r w:rsidRPr="000C5BCD">
              <w:rPr>
                <w:rFonts w:asciiTheme="minorHAnsi" w:hAnsiTheme="minorHAnsi" w:cs="Arial"/>
                <w:color w:val="00B050"/>
                <w:lang w:val="de-DE"/>
              </w:rPr>
              <w:t xml:space="preserve"> ne pourra être agréée que dans les limites définies par le Règlement 1407/2013 de la Commission du 18 décembre 2013 (Règlement de minimis). </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L’entreprise qui a déjà bénéficié de ce type d’aides (aide de minimis) devra en faire état. En effet, le total de ces aides doit être inférieur à 200.000 € sur trois années fiscales. Ce plafond est ramené à 100.000 € sur trois années fiscales pour les entreprises actives dans le secteur du transport routier.</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En outre, la formation ne pourra être subventionnée que pour autant que ce plafond n’est pas atteint.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F46E9B" w:rsidP="000C5BCD">
            <w:pPr>
              <w:spacing w:after="0" w:line="240" w:lineRule="auto"/>
              <w:rPr>
                <w:rFonts w:asciiTheme="minorHAnsi" w:hAnsiTheme="minorHAnsi"/>
              </w:rPr>
            </w:pPr>
            <w:r w:rsidRPr="00F46E9B">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Pr="000C5BCD" w:rsidRDefault="00937CFA"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F46E9B"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F46E9B">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F46E9B"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F46E9B">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9818FE" w:rsidRPr="002357D2" w:rsidRDefault="009818FE" w:rsidP="009818FE">
            <w:pPr>
              <w:rPr>
                <w:b/>
                <w:bCs/>
                <w:i/>
                <w:u w:val="single"/>
              </w:rPr>
            </w:pPr>
            <w:r>
              <w:rPr>
                <w:b/>
                <w:bCs/>
                <w:i/>
                <w:iCs/>
                <w:u w:val="single"/>
              </w:rPr>
              <w:t xml:space="preserve">Attention : </w:t>
            </w:r>
            <w:r w:rsidRPr="009818FE">
              <w:rPr>
                <w:b/>
                <w:bCs/>
                <w:i/>
                <w:iCs/>
                <w:u w:val="single"/>
              </w:rPr>
              <w:t>« Le chèque-formation ne peut pas être utilisé pour des formations dont le prix horaire individuel est inférieur à sept euros »</w:t>
            </w:r>
            <w:r w:rsidRPr="009818FE">
              <w:rPr>
                <w:b/>
                <w:bCs/>
                <w:u w:val="single"/>
              </w:rPr>
              <w:t> </w:t>
            </w:r>
            <w:r w:rsidR="002357D2" w:rsidRPr="002357D2">
              <w:rPr>
                <w:b/>
                <w:bCs/>
                <w:i/>
                <w:u w:val="single"/>
              </w:rPr>
              <w:t>(art. 20 de l’AGW du 1/04/2004)</w:t>
            </w:r>
          </w:p>
          <w:p w:rsidR="0009595C" w:rsidRDefault="0009595C" w:rsidP="0009595C">
            <w:pPr>
              <w:spacing w:after="0" w:line="240" w:lineRule="auto"/>
            </w:pPr>
          </w:p>
          <w:p w:rsidR="009818FE" w:rsidRPr="00DC149B" w:rsidRDefault="009818FE"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:_______€/session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F46E9B" w:rsidP="0009595C">
            <w:pPr>
              <w:spacing w:after="0" w:line="240" w:lineRule="auto"/>
            </w:pPr>
            <w:r w:rsidRPr="00F46E9B">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F46E9B">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F46E9B" w:rsidP="0009595C">
      <w:pPr>
        <w:spacing w:after="0" w:line="240" w:lineRule="auto"/>
        <w:ind w:left="-567"/>
      </w:pPr>
      <w:r w:rsidRPr="00F46E9B">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A25367" w:rsidRPr="00034252" w:rsidRDefault="00A25367"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r w:rsidRPr="00CF236C">
              <w:rPr>
                <w:b/>
                <w:highlight w:val="lightGray"/>
                <w:u w:val="single"/>
              </w:rPr>
              <w:t>présentielle</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 </w:t>
            </w:r>
            <w:r w:rsidRPr="00447A1F">
              <w:rPr>
                <w:b/>
                <w:u w:val="single"/>
              </w:rPr>
              <w:t>Pouvez-vous préciser les modalités concrètes de la formation présentielle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lastRenderedPageBreak/>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lastRenderedPageBreak/>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F46E9B"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F46E9B"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8. Comment justifiez-vous, de façon globale, l’adéquation entre votre programme de formation, ses objectifs, ses modalités d’évaluation des apprentissages, le temps présentiel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F46E9B" w:rsidP="0009595C">
      <w:pPr>
        <w:spacing w:after="0" w:line="240" w:lineRule="auto"/>
        <w:rPr>
          <w:b/>
          <w:u w:val="single"/>
        </w:rPr>
      </w:pPr>
      <w:r w:rsidRPr="00F46E9B">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A25367" w:rsidRPr="00A43DC5" w:rsidRDefault="00A2536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A25367" w:rsidRPr="00A43DC5" w:rsidRDefault="00A25367"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(ex .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DE TYPE GENERAL ,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lastRenderedPageBreak/>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footerReference w:type="default" r:id="rId13"/>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F46E9B">
      <w:r w:rsidRPr="00F46E9B">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A25367" w:rsidRPr="00A43DC5" w:rsidRDefault="00A2536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A25367" w:rsidRPr="00A43DC5" w:rsidRDefault="00A25367" w:rsidP="00CF236C">
                  <w:pPr>
                    <w:spacing w:after="0" w:line="240" w:lineRule="auto"/>
                    <w:jc w:val="center"/>
                    <w:rPr>
                      <w:b/>
                      <w:sz w:val="28"/>
                      <w:szCs w:val="28"/>
                      <w:lang w:val="fr-FR"/>
                    </w:rPr>
                  </w:pPr>
                </w:p>
              </w:txbxContent>
            </v:textbox>
          </v:shape>
        </w:pict>
      </w:r>
    </w:p>
    <w:p w:rsidR="004F18B3" w:rsidRDefault="004F18B3"/>
    <w:p w:rsidR="00C142B0" w:rsidRPr="00C142B0" w:rsidRDefault="00C142B0">
      <w:pPr>
        <w:rPr>
          <w:b/>
        </w:rPr>
      </w:pPr>
      <w:r w:rsidRPr="00C142B0">
        <w:rPr>
          <w:b/>
        </w:rPr>
        <w:t>Attention :</w:t>
      </w:r>
    </w:p>
    <w:p w:rsidR="00C142B0" w:rsidRDefault="00C142B0">
      <w:r>
        <w:t xml:space="preserve">Cette  liste doit être </w:t>
      </w:r>
      <w:r w:rsidRPr="00C142B0">
        <w:rPr>
          <w:u w:val="single"/>
        </w:rPr>
        <w:t>signé</w:t>
      </w:r>
      <w:r w:rsidR="009818FE">
        <w:rPr>
          <w:u w:val="single"/>
        </w:rPr>
        <w:t>e</w:t>
      </w:r>
      <w:r>
        <w:t xml:space="preserve"> par l</w:t>
      </w:r>
      <w:r w:rsidR="009818FE">
        <w:t xml:space="preserve">’opérateur </w:t>
      </w:r>
      <w:r w:rsidR="002357D2">
        <w:t xml:space="preserve"> de formation </w:t>
      </w:r>
      <w:r>
        <w:t xml:space="preserve">avant </w:t>
      </w:r>
      <w:r w:rsidR="002357D2">
        <w:t>d’</w:t>
      </w:r>
      <w:r>
        <w:t>être transmis</w:t>
      </w:r>
      <w:r w:rsidR="009818FE">
        <w:t>e à la D</w:t>
      </w:r>
      <w:r>
        <w:t>irection de la Formation professionnelle.</w:t>
      </w:r>
    </w:p>
    <w:tbl>
      <w:tblPr>
        <w:tblW w:w="1485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537"/>
        <w:gridCol w:w="1701"/>
        <w:gridCol w:w="1559"/>
        <w:gridCol w:w="1134"/>
        <w:gridCol w:w="2410"/>
        <w:gridCol w:w="1559"/>
        <w:gridCol w:w="1417"/>
      </w:tblGrid>
      <w:tr w:rsidR="004B294A" w:rsidRPr="00D64857" w:rsidTr="004B294A">
        <w:trPr>
          <w:trHeight w:val="488"/>
        </w:trPr>
        <w:tc>
          <w:tcPr>
            <w:tcW w:w="533"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w:t>
            </w:r>
          </w:p>
        </w:tc>
        <w:tc>
          <w:tcPr>
            <w:tcW w:w="4537"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Titre (intitulé) de la formation</w:t>
            </w:r>
          </w:p>
        </w:tc>
        <w:tc>
          <w:tcPr>
            <w:tcW w:w="1701"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559"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1134"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B294A" w:rsidRPr="0041357B" w:rsidRDefault="004B294A" w:rsidP="0009595C">
            <w:pPr>
              <w:spacing w:after="0" w:line="240" w:lineRule="auto"/>
              <w:jc w:val="center"/>
              <w:rPr>
                <w:b/>
                <w:sz w:val="20"/>
                <w:szCs w:val="20"/>
              </w:rPr>
            </w:pPr>
            <w:r w:rsidRPr="0041357B">
              <w:rPr>
                <w:b/>
                <w:sz w:val="20"/>
                <w:szCs w:val="20"/>
              </w:rPr>
              <w:t>Nom du formateur</w:t>
            </w:r>
          </w:p>
        </w:tc>
        <w:tc>
          <w:tcPr>
            <w:tcW w:w="1559" w:type="dxa"/>
            <w:shd w:val="clear" w:color="auto" w:fill="BFBFBF"/>
            <w:vAlign w:val="center"/>
          </w:tcPr>
          <w:p w:rsidR="004B294A" w:rsidRDefault="004B294A"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B294A" w:rsidRDefault="004B294A" w:rsidP="0009595C">
            <w:pPr>
              <w:spacing w:after="0" w:line="240" w:lineRule="auto"/>
              <w:jc w:val="center"/>
              <w:rPr>
                <w:b/>
                <w:sz w:val="20"/>
                <w:szCs w:val="20"/>
              </w:rPr>
            </w:pPr>
            <w:r>
              <w:rPr>
                <w:b/>
                <w:sz w:val="20"/>
                <w:szCs w:val="20"/>
              </w:rPr>
              <w:t xml:space="preserve"> Présentiel</w:t>
            </w:r>
          </w:p>
          <w:p w:rsidR="004B294A" w:rsidRDefault="004B294A" w:rsidP="0009595C">
            <w:pPr>
              <w:spacing w:after="0" w:line="240" w:lineRule="auto"/>
              <w:jc w:val="center"/>
              <w:rPr>
                <w:b/>
                <w:sz w:val="20"/>
                <w:szCs w:val="20"/>
              </w:rPr>
            </w:pPr>
            <w:r>
              <w:rPr>
                <w:b/>
                <w:sz w:val="20"/>
                <w:szCs w:val="20"/>
              </w:rPr>
              <w:t>Ou mixte</w:t>
            </w:r>
          </w:p>
        </w:tc>
        <w:tc>
          <w:tcPr>
            <w:tcW w:w="1417" w:type="dxa"/>
            <w:shd w:val="clear" w:color="auto" w:fill="BFBFBF"/>
            <w:vAlign w:val="center"/>
          </w:tcPr>
          <w:p w:rsidR="004B294A" w:rsidRDefault="004B294A" w:rsidP="0009595C">
            <w:pPr>
              <w:spacing w:after="0" w:line="240" w:lineRule="auto"/>
              <w:jc w:val="center"/>
              <w:rPr>
                <w:b/>
                <w:sz w:val="20"/>
                <w:szCs w:val="20"/>
              </w:rPr>
            </w:pPr>
            <w:r>
              <w:rPr>
                <w:b/>
                <w:sz w:val="20"/>
                <w:szCs w:val="20"/>
              </w:rPr>
              <w:t>CFEC</w:t>
            </w:r>
            <w:r>
              <w:rPr>
                <w:rStyle w:val="Appelnotedebasdep"/>
                <w:b/>
                <w:sz w:val="20"/>
                <w:szCs w:val="20"/>
              </w:rPr>
              <w:footnoteReference w:id="2"/>
            </w: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Default="004B294A" w:rsidP="0009595C">
            <w:pPr>
              <w:spacing w:after="0" w:line="240" w:lineRule="auto"/>
              <w:jc w:val="center"/>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Pr="00D64857" w:rsidRDefault="004B294A" w:rsidP="0009595C">
            <w:pPr>
              <w:spacing w:after="0" w:line="240" w:lineRule="auto"/>
              <w:jc w:val="center"/>
            </w:pPr>
            <w:r>
              <w:t>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lastRenderedPageBreak/>
              <w:t>10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11</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12</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13</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14</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15</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16</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17</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18</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19</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r w:rsidR="004B294A" w:rsidRPr="00D64857" w:rsidTr="004B294A">
        <w:trPr>
          <w:trHeight w:val="488"/>
        </w:trPr>
        <w:tc>
          <w:tcPr>
            <w:tcW w:w="533" w:type="dxa"/>
            <w:vAlign w:val="center"/>
          </w:tcPr>
          <w:p w:rsidR="004B294A" w:rsidRDefault="004B294A" w:rsidP="0009595C">
            <w:pPr>
              <w:spacing w:after="0" w:line="240" w:lineRule="auto"/>
              <w:jc w:val="center"/>
            </w:pPr>
            <w:r>
              <w:t>20</w:t>
            </w:r>
          </w:p>
        </w:tc>
        <w:tc>
          <w:tcPr>
            <w:tcW w:w="4537" w:type="dxa"/>
          </w:tcPr>
          <w:p w:rsidR="004B294A" w:rsidRPr="00D64857" w:rsidRDefault="004B294A" w:rsidP="0009595C">
            <w:pPr>
              <w:spacing w:after="0" w:line="240" w:lineRule="auto"/>
            </w:pPr>
          </w:p>
        </w:tc>
        <w:tc>
          <w:tcPr>
            <w:tcW w:w="1701"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134" w:type="dxa"/>
          </w:tcPr>
          <w:p w:rsidR="004B294A" w:rsidRPr="00D64857" w:rsidRDefault="004B294A" w:rsidP="0009595C">
            <w:pPr>
              <w:spacing w:after="0" w:line="240" w:lineRule="auto"/>
            </w:pPr>
          </w:p>
        </w:tc>
        <w:tc>
          <w:tcPr>
            <w:tcW w:w="2410" w:type="dxa"/>
          </w:tcPr>
          <w:p w:rsidR="004B294A" w:rsidRPr="00D64857" w:rsidRDefault="004B294A" w:rsidP="0009595C">
            <w:pPr>
              <w:spacing w:after="0" w:line="240" w:lineRule="auto"/>
            </w:pPr>
          </w:p>
        </w:tc>
        <w:tc>
          <w:tcPr>
            <w:tcW w:w="1559" w:type="dxa"/>
          </w:tcPr>
          <w:p w:rsidR="004B294A" w:rsidRPr="00D64857" w:rsidRDefault="004B294A" w:rsidP="0009595C">
            <w:pPr>
              <w:spacing w:after="0" w:line="240" w:lineRule="auto"/>
            </w:pPr>
          </w:p>
        </w:tc>
        <w:tc>
          <w:tcPr>
            <w:tcW w:w="1417" w:type="dxa"/>
          </w:tcPr>
          <w:p w:rsidR="004B294A" w:rsidRPr="00D64857" w:rsidRDefault="004B294A"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F46E9B"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A25367" w:rsidRPr="00BA183B" w:rsidRDefault="00A2536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367" w:rsidRDefault="00A25367" w:rsidP="00967122">
      <w:pPr>
        <w:spacing w:after="0" w:line="240" w:lineRule="auto"/>
      </w:pPr>
      <w:r>
        <w:separator/>
      </w:r>
    </w:p>
  </w:endnote>
  <w:endnote w:type="continuationSeparator" w:id="0">
    <w:p w:rsidR="00A25367" w:rsidRDefault="00A25367"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67" w:rsidRPr="00535969" w:rsidRDefault="00A25367"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08/05/2018</w:t>
    </w:r>
    <w:r w:rsidRPr="00535969">
      <w:rPr>
        <w:sz w:val="18"/>
        <w:szCs w:val="18"/>
      </w:rPr>
      <w:tab/>
      <w:t xml:space="preserve">Page </w:t>
    </w:r>
    <w:r w:rsidR="00F46E9B" w:rsidRPr="00535969">
      <w:rPr>
        <w:sz w:val="18"/>
        <w:szCs w:val="18"/>
      </w:rPr>
      <w:fldChar w:fldCharType="begin"/>
    </w:r>
    <w:r w:rsidRPr="00535969">
      <w:rPr>
        <w:sz w:val="18"/>
        <w:szCs w:val="18"/>
      </w:rPr>
      <w:instrText xml:space="preserve"> PAGE   \* MERGEFORMAT </w:instrText>
    </w:r>
    <w:r w:rsidR="00F46E9B" w:rsidRPr="00535969">
      <w:rPr>
        <w:sz w:val="18"/>
        <w:szCs w:val="18"/>
      </w:rPr>
      <w:fldChar w:fldCharType="separate"/>
    </w:r>
    <w:r w:rsidR="000A0052">
      <w:rPr>
        <w:noProof/>
        <w:sz w:val="18"/>
        <w:szCs w:val="18"/>
      </w:rPr>
      <w:t>20</w:t>
    </w:r>
    <w:r w:rsidR="00F46E9B" w:rsidRPr="00535969">
      <w:rPr>
        <w:sz w:val="18"/>
        <w:szCs w:val="18"/>
      </w:rPr>
      <w:fldChar w:fldCharType="end"/>
    </w:r>
  </w:p>
  <w:p w:rsidR="00A25367" w:rsidRDefault="00A2536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367" w:rsidRDefault="00A25367" w:rsidP="00967122">
      <w:pPr>
        <w:spacing w:after="0" w:line="240" w:lineRule="auto"/>
      </w:pPr>
      <w:r>
        <w:separator/>
      </w:r>
    </w:p>
  </w:footnote>
  <w:footnote w:type="continuationSeparator" w:id="0">
    <w:p w:rsidR="00A25367" w:rsidRDefault="00A25367" w:rsidP="00967122">
      <w:pPr>
        <w:spacing w:after="0" w:line="240" w:lineRule="auto"/>
      </w:pPr>
      <w:r>
        <w:continuationSeparator/>
      </w:r>
    </w:p>
  </w:footnote>
  <w:footnote w:id="1">
    <w:p w:rsidR="00A25367" w:rsidRDefault="00A25367">
      <w:pPr>
        <w:pStyle w:val="Notedebasdepage"/>
      </w:pPr>
      <w:r>
        <w:rPr>
          <w:rStyle w:val="Appelnotedebasdep"/>
        </w:rPr>
        <w:footnoteRef/>
      </w:r>
      <w:r>
        <w:t xml:space="preserve"> FAD : Formation à distance</w:t>
      </w:r>
    </w:p>
  </w:footnote>
  <w:footnote w:id="2">
    <w:p w:rsidR="00A25367" w:rsidRDefault="00A25367">
      <w:pPr>
        <w:pStyle w:val="Notedebasdepage"/>
      </w:pPr>
      <w:r>
        <w:rPr>
          <w:rStyle w:val="Appelnotedebasdep"/>
        </w:rPr>
        <w:footnoteRef/>
      </w:r>
      <w:r>
        <w:t xml:space="preserve"> CFEC : chèques-formation écoclimat.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0052"/>
    <w:rsid w:val="000A6FE3"/>
    <w:rsid w:val="000C5687"/>
    <w:rsid w:val="000C5BCD"/>
    <w:rsid w:val="000D5346"/>
    <w:rsid w:val="000D7834"/>
    <w:rsid w:val="00111236"/>
    <w:rsid w:val="00143EBC"/>
    <w:rsid w:val="001905D8"/>
    <w:rsid w:val="00190FF9"/>
    <w:rsid w:val="001917A9"/>
    <w:rsid w:val="00222C21"/>
    <w:rsid w:val="002357D2"/>
    <w:rsid w:val="00264FF5"/>
    <w:rsid w:val="00266339"/>
    <w:rsid w:val="00266397"/>
    <w:rsid w:val="0026687D"/>
    <w:rsid w:val="00282269"/>
    <w:rsid w:val="002B2F62"/>
    <w:rsid w:val="002D597D"/>
    <w:rsid w:val="002F7524"/>
    <w:rsid w:val="00380409"/>
    <w:rsid w:val="00442272"/>
    <w:rsid w:val="00481D0B"/>
    <w:rsid w:val="004B294A"/>
    <w:rsid w:val="004C54F3"/>
    <w:rsid w:val="004F18B3"/>
    <w:rsid w:val="004F5A28"/>
    <w:rsid w:val="004F6AF4"/>
    <w:rsid w:val="00540749"/>
    <w:rsid w:val="005729F2"/>
    <w:rsid w:val="00594E1B"/>
    <w:rsid w:val="00602AED"/>
    <w:rsid w:val="00606CCC"/>
    <w:rsid w:val="006147FE"/>
    <w:rsid w:val="006946A0"/>
    <w:rsid w:val="006C0E31"/>
    <w:rsid w:val="006E02A2"/>
    <w:rsid w:val="006F6244"/>
    <w:rsid w:val="00704A32"/>
    <w:rsid w:val="00713896"/>
    <w:rsid w:val="00752D56"/>
    <w:rsid w:val="0078541E"/>
    <w:rsid w:val="008A2C64"/>
    <w:rsid w:val="008E0516"/>
    <w:rsid w:val="0090162C"/>
    <w:rsid w:val="00913517"/>
    <w:rsid w:val="00923C96"/>
    <w:rsid w:val="009323A0"/>
    <w:rsid w:val="00937CFA"/>
    <w:rsid w:val="00967122"/>
    <w:rsid w:val="009818FE"/>
    <w:rsid w:val="009A53E4"/>
    <w:rsid w:val="00A13F3F"/>
    <w:rsid w:val="00A25367"/>
    <w:rsid w:val="00A43DC5"/>
    <w:rsid w:val="00A87BB0"/>
    <w:rsid w:val="00AB39CE"/>
    <w:rsid w:val="00AF0FE0"/>
    <w:rsid w:val="00B53AF2"/>
    <w:rsid w:val="00B717FB"/>
    <w:rsid w:val="00B95542"/>
    <w:rsid w:val="00BA095B"/>
    <w:rsid w:val="00C078C5"/>
    <w:rsid w:val="00C130BF"/>
    <w:rsid w:val="00C142B0"/>
    <w:rsid w:val="00C73861"/>
    <w:rsid w:val="00CF236C"/>
    <w:rsid w:val="00D52F01"/>
    <w:rsid w:val="00D61777"/>
    <w:rsid w:val="00D9711C"/>
    <w:rsid w:val="00DD7168"/>
    <w:rsid w:val="00DE3ED8"/>
    <w:rsid w:val="00E115E7"/>
    <w:rsid w:val="00E6180B"/>
    <w:rsid w:val="00E7203F"/>
    <w:rsid w:val="00E766D7"/>
    <w:rsid w:val="00EF5577"/>
    <w:rsid w:val="00EF65D9"/>
    <w:rsid w:val="00F43274"/>
    <w:rsid w:val="00F46E9B"/>
    <w:rsid w:val="00F50F8E"/>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 w:id="9931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73DDD-6D9A-4324-90F0-B31BA1361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4641</Words>
  <Characters>25527</Characters>
  <Application>Microsoft Office Word</Application>
  <DocSecurity>4</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30108</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2018-01-29T10:22:00Z</cp:lastPrinted>
  <dcterms:created xsi:type="dcterms:W3CDTF">2018-05-09T07:01:00Z</dcterms:created>
  <dcterms:modified xsi:type="dcterms:W3CDTF">2018-05-09T07:01:00Z</dcterms:modified>
</cp:coreProperties>
</file>